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BAD" w:rsidRDefault="00DE247E">
      <w:r>
        <w:t>This week, we will be looking at the National Minimum Wage (NMW) and the National Living Wage (NLW). These are two different amounts that people are paid for their labour.</w:t>
      </w:r>
    </w:p>
    <w:p w:rsidR="00DE247E" w:rsidRDefault="00DE24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247E" w:rsidTr="00DE247E">
        <w:tc>
          <w:tcPr>
            <w:tcW w:w="9010" w:type="dxa"/>
          </w:tcPr>
          <w:p w:rsidR="00DE247E" w:rsidRDefault="00DE247E">
            <w:pPr>
              <w:rPr>
                <w:b/>
                <w:bCs/>
              </w:rPr>
            </w:pPr>
            <w:r>
              <w:rPr>
                <w:b/>
                <w:bCs/>
              </w:rPr>
              <w:t>What is the national minimum wage and why was it introduced?</w:t>
            </w:r>
          </w:p>
          <w:p w:rsidR="00DE247E" w:rsidRDefault="00DE247E">
            <w:pPr>
              <w:rPr>
                <w:b/>
                <w:bCs/>
              </w:rPr>
            </w:pPr>
          </w:p>
          <w:p w:rsidR="00DE247E" w:rsidRDefault="00DE247E">
            <w:pPr>
              <w:rPr>
                <w:b/>
                <w:bCs/>
              </w:rPr>
            </w:pPr>
          </w:p>
          <w:p w:rsidR="00DE247E" w:rsidRDefault="00DE247E">
            <w:pPr>
              <w:rPr>
                <w:b/>
                <w:bCs/>
              </w:rPr>
            </w:pPr>
          </w:p>
          <w:p w:rsidR="00DE247E" w:rsidRPr="00DE247E" w:rsidRDefault="00DE247E">
            <w:pPr>
              <w:rPr>
                <w:b/>
                <w:bCs/>
              </w:rPr>
            </w:pPr>
          </w:p>
        </w:tc>
      </w:tr>
      <w:tr w:rsidR="00DE247E" w:rsidTr="00DE247E">
        <w:tc>
          <w:tcPr>
            <w:tcW w:w="9010" w:type="dxa"/>
          </w:tcPr>
          <w:p w:rsidR="00DE247E" w:rsidRDefault="00DE247E">
            <w:pPr>
              <w:rPr>
                <w:b/>
                <w:bCs/>
              </w:rPr>
            </w:pPr>
            <w:r>
              <w:rPr>
                <w:b/>
                <w:bCs/>
              </w:rPr>
              <w:t>What is the national living wage and why is it argued that we need it if we have the NMW?</w:t>
            </w:r>
          </w:p>
          <w:p w:rsidR="00DE247E" w:rsidRDefault="00DE247E">
            <w:pPr>
              <w:rPr>
                <w:b/>
                <w:bCs/>
              </w:rPr>
            </w:pPr>
          </w:p>
          <w:p w:rsidR="00DE247E" w:rsidRDefault="00DE247E">
            <w:pPr>
              <w:rPr>
                <w:b/>
                <w:bCs/>
              </w:rPr>
            </w:pPr>
          </w:p>
          <w:p w:rsidR="00DE247E" w:rsidRDefault="00DE247E">
            <w:pPr>
              <w:rPr>
                <w:b/>
                <w:bCs/>
              </w:rPr>
            </w:pPr>
          </w:p>
          <w:p w:rsidR="00DE247E" w:rsidRPr="00DE247E" w:rsidRDefault="00DE247E">
            <w:pPr>
              <w:rPr>
                <w:b/>
                <w:bCs/>
              </w:rPr>
            </w:pPr>
          </w:p>
        </w:tc>
      </w:tr>
    </w:tbl>
    <w:p w:rsidR="00DE247E" w:rsidRDefault="00DE247E"/>
    <w:p w:rsidR="00DE247E" w:rsidRDefault="00DE247E"/>
    <w:p w:rsidR="00DE247E" w:rsidRDefault="00DE247E">
      <w:r>
        <w:t>I have added a video below that discusses the pros/cons of the NMW.</w:t>
      </w:r>
    </w:p>
    <w:p w:rsidR="00DE247E" w:rsidRDefault="00DE247E">
      <w:hyperlink r:id="rId6" w:history="1">
        <w:r w:rsidRPr="00D56C40">
          <w:rPr>
            <w:rStyle w:val="Hyperlink"/>
          </w:rPr>
          <w:t>https://www.youtube.com/watch?v=U2DcQfJyQP0</w:t>
        </w:r>
      </w:hyperlink>
    </w:p>
    <w:p w:rsidR="00DE247E" w:rsidRDefault="00DE247E">
      <w:bookmarkStart w:id="0" w:name="_GoBack"/>
      <w:bookmarkEnd w:id="0"/>
    </w:p>
    <w:p w:rsidR="00DE247E" w:rsidRDefault="00DE247E"/>
    <w:p w:rsidR="00DE247E" w:rsidRDefault="00DE247E">
      <w:r>
        <w:t>My question for you is…</w:t>
      </w:r>
    </w:p>
    <w:p w:rsidR="00DE247E" w:rsidRPr="00DE247E" w:rsidRDefault="00DE247E">
      <w:pPr>
        <w:rPr>
          <w:b/>
          <w:bCs/>
        </w:rPr>
      </w:pPr>
      <w:r>
        <w:rPr>
          <w:b/>
          <w:bCs/>
        </w:rPr>
        <w:t>Should the government legislate the NMW be changed the NLW?</w:t>
      </w:r>
    </w:p>
    <w:sectPr w:rsidR="00DE247E" w:rsidRPr="00DE247E" w:rsidSect="005B74FD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2A33" w:rsidRDefault="00A72A33" w:rsidP="00DE247E">
      <w:r>
        <w:separator/>
      </w:r>
    </w:p>
  </w:endnote>
  <w:endnote w:type="continuationSeparator" w:id="0">
    <w:p w:rsidR="00A72A33" w:rsidRDefault="00A72A33" w:rsidP="00DE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2A33" w:rsidRDefault="00A72A33" w:rsidP="00DE247E">
      <w:r>
        <w:separator/>
      </w:r>
    </w:p>
  </w:footnote>
  <w:footnote w:type="continuationSeparator" w:id="0">
    <w:p w:rsidR="00A72A33" w:rsidRDefault="00A72A33" w:rsidP="00DE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47E" w:rsidRDefault="00DE247E">
    <w:pPr>
      <w:pStyle w:val="Header"/>
    </w:pPr>
    <w:r>
      <w:t>Economics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7E"/>
    <w:rsid w:val="005B74FD"/>
    <w:rsid w:val="00956D32"/>
    <w:rsid w:val="00A72A33"/>
    <w:rsid w:val="00D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052CB"/>
  <w15:chartTrackingRefBased/>
  <w15:docId w15:val="{ADCADCD6-211E-3543-ADD4-B21DEB7D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47E"/>
  </w:style>
  <w:style w:type="paragraph" w:styleId="Footer">
    <w:name w:val="footer"/>
    <w:basedOn w:val="Normal"/>
    <w:link w:val="FooterChar"/>
    <w:uiPriority w:val="99"/>
    <w:unhideWhenUsed/>
    <w:rsid w:val="00DE24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47E"/>
  </w:style>
  <w:style w:type="table" w:styleId="TableGrid">
    <w:name w:val="Table Grid"/>
    <w:basedOn w:val="TableNormal"/>
    <w:uiPriority w:val="39"/>
    <w:rsid w:val="00DE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2DcQfJyQP0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F6669-9D9E-4F9B-949D-BC7ACD713538}"/>
</file>

<file path=customXml/itemProps2.xml><?xml version="1.0" encoding="utf-8"?>
<ds:datastoreItem xmlns:ds="http://schemas.openxmlformats.org/officeDocument/2006/customXml" ds:itemID="{BD86AB9E-268B-4BED-B1BC-2CC53DD89449}"/>
</file>

<file path=customXml/itemProps3.xml><?xml version="1.0" encoding="utf-8"?>
<ds:datastoreItem xmlns:ds="http://schemas.openxmlformats.org/officeDocument/2006/customXml" ds:itemID="{5FD8D094-4425-4D73-A94D-637CD78457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510</Characters>
  <Application>Microsoft Office Word</Application>
  <DocSecurity>0</DocSecurity>
  <Lines>46</Lines>
  <Paragraphs>21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Murray</dc:creator>
  <cp:keywords/>
  <dc:description/>
  <cp:lastModifiedBy>Adam Murray</cp:lastModifiedBy>
  <cp:revision>1</cp:revision>
  <dcterms:created xsi:type="dcterms:W3CDTF">2020-06-22T09:19:00Z</dcterms:created>
  <dcterms:modified xsi:type="dcterms:W3CDTF">2020-06-22T09:25:00Z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